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E1B3" w14:textId="77777777" w:rsidR="009B5FC5" w:rsidRPr="007F5654" w:rsidRDefault="009B5FC5" w:rsidP="009B5FC5">
      <w:pPr>
        <w:jc w:val="center"/>
        <w:rPr>
          <w:rFonts w:ascii="Arial" w:hAnsi="Arial" w:cs="Arial"/>
          <w:b/>
          <w:sz w:val="24"/>
          <w:szCs w:val="24"/>
        </w:rPr>
      </w:pPr>
      <w:r w:rsidRPr="007F5654">
        <w:rPr>
          <w:rFonts w:ascii="Arial" w:hAnsi="Arial" w:cs="Arial"/>
          <w:b/>
          <w:sz w:val="24"/>
          <w:szCs w:val="24"/>
        </w:rPr>
        <w:t xml:space="preserve">АДМИНИСТРАЦИЯ БАРАНОВСКОГО СЕЛЬСОВЕТА </w:t>
      </w:r>
    </w:p>
    <w:p w14:paraId="45927BD9" w14:textId="77777777" w:rsidR="009B5FC5" w:rsidRPr="007F5654" w:rsidRDefault="009B5FC5" w:rsidP="009B5FC5">
      <w:pPr>
        <w:jc w:val="center"/>
        <w:rPr>
          <w:rFonts w:ascii="Arial" w:hAnsi="Arial" w:cs="Arial"/>
          <w:b/>
          <w:sz w:val="24"/>
          <w:szCs w:val="24"/>
        </w:rPr>
      </w:pPr>
      <w:r w:rsidRPr="007F5654">
        <w:rPr>
          <w:rFonts w:ascii="Arial" w:hAnsi="Arial" w:cs="Arial"/>
          <w:b/>
          <w:sz w:val="24"/>
          <w:szCs w:val="24"/>
        </w:rPr>
        <w:t xml:space="preserve">ЗМЕИНОГОРСКОГО  РАЙОНА </w:t>
      </w:r>
    </w:p>
    <w:p w14:paraId="1FA61C49" w14:textId="77777777" w:rsidR="009B5FC5" w:rsidRPr="007F5654" w:rsidRDefault="009B5FC5" w:rsidP="009B5FC5">
      <w:pPr>
        <w:jc w:val="center"/>
        <w:rPr>
          <w:rFonts w:ascii="Arial" w:hAnsi="Arial" w:cs="Arial"/>
          <w:b/>
          <w:sz w:val="24"/>
          <w:szCs w:val="24"/>
        </w:rPr>
      </w:pPr>
      <w:r w:rsidRPr="007F5654">
        <w:rPr>
          <w:rFonts w:ascii="Arial" w:hAnsi="Arial" w:cs="Arial"/>
          <w:b/>
          <w:sz w:val="24"/>
          <w:szCs w:val="24"/>
        </w:rPr>
        <w:t xml:space="preserve">АЛТАЙСКОГО  КРАЯ </w:t>
      </w:r>
    </w:p>
    <w:p w14:paraId="4297D7F0" w14:textId="77777777" w:rsidR="009B5FC5" w:rsidRPr="007F5654" w:rsidRDefault="009B5FC5" w:rsidP="009B5FC5">
      <w:pPr>
        <w:jc w:val="center"/>
        <w:rPr>
          <w:rFonts w:ascii="Arial" w:hAnsi="Arial" w:cs="Arial"/>
          <w:sz w:val="24"/>
          <w:szCs w:val="24"/>
        </w:rPr>
      </w:pPr>
    </w:p>
    <w:p w14:paraId="5643ED99" w14:textId="77777777" w:rsidR="009B5FC5" w:rsidRPr="007F5654" w:rsidRDefault="009B5FC5" w:rsidP="009B5FC5">
      <w:pPr>
        <w:pStyle w:val="7"/>
        <w:jc w:val="center"/>
        <w:rPr>
          <w:rFonts w:ascii="Arial" w:hAnsi="Arial" w:cs="Arial"/>
          <w:b/>
        </w:rPr>
      </w:pPr>
      <w:r w:rsidRPr="007F5654">
        <w:rPr>
          <w:rFonts w:ascii="Arial" w:hAnsi="Arial" w:cs="Arial"/>
          <w:b/>
        </w:rPr>
        <w:t>П О С Т А Н О В Л Е Н И Е</w:t>
      </w:r>
    </w:p>
    <w:p w14:paraId="06FEF781" w14:textId="77777777" w:rsidR="009B5FC5" w:rsidRPr="007F5654" w:rsidRDefault="009B5FC5" w:rsidP="009B5FC5">
      <w:pPr>
        <w:jc w:val="both"/>
        <w:rPr>
          <w:rFonts w:ascii="Arial" w:hAnsi="Arial" w:cs="Arial"/>
          <w:b/>
          <w:sz w:val="24"/>
          <w:szCs w:val="24"/>
        </w:rPr>
      </w:pPr>
    </w:p>
    <w:p w14:paraId="7E69B912" w14:textId="661E8707" w:rsidR="009B5FC5" w:rsidRPr="007F5654" w:rsidRDefault="00D30DC6" w:rsidP="007F5654">
      <w:pPr>
        <w:pStyle w:val="4"/>
        <w:jc w:val="center"/>
        <w:rPr>
          <w:rFonts w:ascii="Arial" w:hAnsi="Arial" w:cs="Arial"/>
          <w:b w:val="0"/>
          <w:sz w:val="24"/>
          <w:szCs w:val="24"/>
        </w:rPr>
      </w:pPr>
      <w:r w:rsidRPr="007F5654">
        <w:rPr>
          <w:rFonts w:ascii="Arial" w:hAnsi="Arial" w:cs="Arial"/>
          <w:b w:val="0"/>
          <w:sz w:val="24"/>
          <w:szCs w:val="24"/>
        </w:rPr>
        <w:t>27.05.2022</w:t>
      </w:r>
      <w:r w:rsidR="009B5FC5" w:rsidRPr="007F5654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</w:t>
      </w:r>
      <w:r w:rsidR="007F5654">
        <w:rPr>
          <w:rFonts w:ascii="Arial" w:hAnsi="Arial" w:cs="Arial"/>
          <w:b w:val="0"/>
          <w:sz w:val="24"/>
          <w:szCs w:val="24"/>
        </w:rPr>
        <w:t xml:space="preserve">                                                    </w:t>
      </w:r>
      <w:r w:rsidR="009B5FC5" w:rsidRPr="007F5654">
        <w:rPr>
          <w:rFonts w:ascii="Arial" w:hAnsi="Arial" w:cs="Arial"/>
          <w:b w:val="0"/>
          <w:sz w:val="24"/>
          <w:szCs w:val="24"/>
        </w:rPr>
        <w:t>№</w:t>
      </w:r>
      <w:r w:rsidRPr="007F5654">
        <w:rPr>
          <w:rFonts w:ascii="Arial" w:hAnsi="Arial" w:cs="Arial"/>
          <w:b w:val="0"/>
          <w:sz w:val="24"/>
          <w:szCs w:val="24"/>
        </w:rPr>
        <w:t>14</w:t>
      </w:r>
      <w:r w:rsidR="009B5FC5" w:rsidRPr="007F5654">
        <w:rPr>
          <w:rFonts w:ascii="Arial" w:hAnsi="Arial" w:cs="Arial"/>
          <w:b w:val="0"/>
          <w:sz w:val="24"/>
          <w:szCs w:val="24"/>
        </w:rPr>
        <w:t xml:space="preserve">                                         </w:t>
      </w:r>
      <w:proofErr w:type="spellStart"/>
      <w:r w:rsidR="009B5FC5" w:rsidRPr="007F5654">
        <w:rPr>
          <w:rFonts w:ascii="Arial" w:hAnsi="Arial" w:cs="Arial"/>
          <w:b w:val="0"/>
          <w:sz w:val="24"/>
          <w:szCs w:val="24"/>
        </w:rPr>
        <w:t>с.Барановка</w:t>
      </w:r>
      <w:proofErr w:type="spellEnd"/>
    </w:p>
    <w:p w14:paraId="38EDE3FF" w14:textId="77777777" w:rsidR="009B5FC5" w:rsidRPr="007F5654" w:rsidRDefault="009B5FC5" w:rsidP="009B5FC5">
      <w:pPr>
        <w:rPr>
          <w:rFonts w:ascii="Arial" w:hAnsi="Arial" w:cs="Arial"/>
          <w:sz w:val="24"/>
          <w:szCs w:val="24"/>
        </w:rPr>
      </w:pPr>
    </w:p>
    <w:p w14:paraId="19507C3D" w14:textId="0F12A2B8" w:rsidR="009B5FC5" w:rsidRPr="007F5654" w:rsidRDefault="009B5FC5" w:rsidP="007F5654">
      <w:pPr>
        <w:ind w:right="-143"/>
        <w:jc w:val="center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 xml:space="preserve">О внесении изменений в постановление от 30.12.2014 №79 «Об утверждении Положения об обработке и защите персональных данных в Администрации Барановского сельсовета </w:t>
      </w:r>
      <w:proofErr w:type="spellStart"/>
      <w:r w:rsidRPr="007F5654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7F5654">
        <w:rPr>
          <w:rFonts w:ascii="Arial" w:hAnsi="Arial" w:cs="Arial"/>
          <w:sz w:val="24"/>
          <w:szCs w:val="24"/>
        </w:rPr>
        <w:t xml:space="preserve"> района Алтайского края»</w:t>
      </w:r>
    </w:p>
    <w:p w14:paraId="3FBAF864" w14:textId="77777777" w:rsidR="009B5FC5" w:rsidRPr="007F5654" w:rsidRDefault="009B5FC5" w:rsidP="009B5FC5">
      <w:pPr>
        <w:rPr>
          <w:rFonts w:ascii="Arial" w:hAnsi="Arial" w:cs="Arial"/>
          <w:sz w:val="24"/>
          <w:szCs w:val="24"/>
        </w:rPr>
      </w:pPr>
    </w:p>
    <w:p w14:paraId="02D7F211" w14:textId="6D9A63B5" w:rsidR="009B5FC5" w:rsidRPr="007F5654" w:rsidRDefault="009B5FC5" w:rsidP="009B5F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>В соответствии с часть 7 статьи 14  Федерального закона от 27.07.2006 N 152-ФЗ «О персональных данных», ПОСТАНОВЛЯЮ:</w:t>
      </w:r>
    </w:p>
    <w:p w14:paraId="56EFF649" w14:textId="7ADB8E75" w:rsidR="009B5FC5" w:rsidRPr="007F5654" w:rsidRDefault="009B5FC5" w:rsidP="00420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>1.</w:t>
      </w:r>
      <w:r w:rsidR="00420593" w:rsidRPr="007F5654">
        <w:rPr>
          <w:rFonts w:ascii="Arial" w:hAnsi="Arial" w:cs="Arial"/>
          <w:sz w:val="24"/>
          <w:szCs w:val="24"/>
        </w:rPr>
        <w:t xml:space="preserve"> </w:t>
      </w:r>
      <w:r w:rsidRPr="007F5654">
        <w:rPr>
          <w:rFonts w:ascii="Arial" w:hAnsi="Arial" w:cs="Arial"/>
          <w:sz w:val="24"/>
          <w:szCs w:val="24"/>
        </w:rPr>
        <w:t xml:space="preserve">Внести в постановление от 30.12.2014 №79 «Об утверждении Положения об обработке и защите персональных данных в Администрации Барановского сельсовета </w:t>
      </w:r>
      <w:proofErr w:type="spellStart"/>
      <w:r w:rsidRPr="007F5654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7F5654">
        <w:rPr>
          <w:rFonts w:ascii="Arial" w:hAnsi="Arial" w:cs="Arial"/>
          <w:sz w:val="24"/>
          <w:szCs w:val="24"/>
        </w:rPr>
        <w:t xml:space="preserve"> района Алтайского края»</w:t>
      </w:r>
      <w:r w:rsidR="00420593" w:rsidRPr="007F5654">
        <w:rPr>
          <w:rFonts w:ascii="Arial" w:hAnsi="Arial" w:cs="Arial"/>
          <w:sz w:val="24"/>
          <w:szCs w:val="24"/>
        </w:rPr>
        <w:t xml:space="preserve"> </w:t>
      </w:r>
      <w:r w:rsidRPr="007F5654">
        <w:rPr>
          <w:rFonts w:ascii="Arial" w:hAnsi="Arial" w:cs="Arial"/>
          <w:sz w:val="24"/>
          <w:szCs w:val="24"/>
        </w:rPr>
        <w:t>следующие изменения:</w:t>
      </w:r>
    </w:p>
    <w:p w14:paraId="0F738F19" w14:textId="638E4A27" w:rsidR="009B5FC5" w:rsidRPr="007F5654" w:rsidRDefault="009B5FC5" w:rsidP="00420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>1.1. пункт 3.1 Положения изложить в следующей редакции:</w:t>
      </w:r>
    </w:p>
    <w:p w14:paraId="722415B8" w14:textId="01E3AAFA" w:rsidR="009B5FC5" w:rsidRPr="007F5654" w:rsidRDefault="009B5FC5" w:rsidP="00420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>«3.1.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79A44198" w14:textId="77777777" w:rsidR="009B5FC5" w:rsidRPr="007F5654" w:rsidRDefault="009B5FC5" w:rsidP="00420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>1) подтверждение факта обработки персональных данных оператором;</w:t>
      </w:r>
    </w:p>
    <w:p w14:paraId="08B4B65A" w14:textId="77777777" w:rsidR="009B5FC5" w:rsidRPr="007F5654" w:rsidRDefault="009B5FC5" w:rsidP="00420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>2) правовые основания и цели обработки персональных данных;</w:t>
      </w:r>
    </w:p>
    <w:p w14:paraId="604E2749" w14:textId="77777777" w:rsidR="009B5FC5" w:rsidRPr="007F5654" w:rsidRDefault="009B5FC5" w:rsidP="0042059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>3) цели и применяемые оператором способы обработки персональных данных;</w:t>
      </w:r>
    </w:p>
    <w:p w14:paraId="65C2A67F" w14:textId="77777777" w:rsidR="009B5FC5" w:rsidRPr="007F5654" w:rsidRDefault="009B5FC5" w:rsidP="0042059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25D73843" w14:textId="77777777" w:rsidR="009B5FC5" w:rsidRPr="007F5654" w:rsidRDefault="009B5FC5" w:rsidP="0042059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3690306C" w14:textId="77777777" w:rsidR="009B5FC5" w:rsidRPr="007F5654" w:rsidRDefault="009B5FC5" w:rsidP="0042059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>6) сроки обработки персональных данных, в том числе сроки их хранения;</w:t>
      </w:r>
    </w:p>
    <w:p w14:paraId="5FEAD050" w14:textId="64F78934" w:rsidR="009B5FC5" w:rsidRPr="007F5654" w:rsidRDefault="009B5FC5" w:rsidP="0042059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>7) порядок осуществления субъектом персональных данных прав, предусмотренных Федеральным законом</w:t>
      </w:r>
      <w:r w:rsidR="00D30DC6" w:rsidRPr="007F5654">
        <w:rPr>
          <w:rFonts w:ascii="Arial" w:hAnsi="Arial" w:cs="Arial"/>
          <w:sz w:val="24"/>
          <w:szCs w:val="24"/>
        </w:rPr>
        <w:t xml:space="preserve"> от 27.07.2006 N 152-ФЗ «О персональных данных»</w:t>
      </w:r>
      <w:r w:rsidRPr="007F5654">
        <w:rPr>
          <w:rFonts w:ascii="Arial" w:hAnsi="Arial" w:cs="Arial"/>
          <w:sz w:val="24"/>
          <w:szCs w:val="24"/>
        </w:rPr>
        <w:t>;</w:t>
      </w:r>
    </w:p>
    <w:p w14:paraId="7FB268E5" w14:textId="77777777" w:rsidR="009B5FC5" w:rsidRPr="007F5654" w:rsidRDefault="009B5FC5" w:rsidP="0042059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>8) информацию об осуществленной или о предполагаемой трансграничной передаче данных;</w:t>
      </w:r>
    </w:p>
    <w:p w14:paraId="1208D6A2" w14:textId="77777777" w:rsidR="009B5FC5" w:rsidRPr="007F5654" w:rsidRDefault="009B5FC5" w:rsidP="00420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2CCFE77D" w14:textId="07577B1E" w:rsidR="009B5FC5" w:rsidRPr="007F5654" w:rsidRDefault="009B5FC5" w:rsidP="0042059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 xml:space="preserve">10) иные сведения, предусмотренные Федеральным законом </w:t>
      </w:r>
      <w:r w:rsidR="00D30DC6" w:rsidRPr="007F5654">
        <w:rPr>
          <w:rFonts w:ascii="Arial" w:hAnsi="Arial" w:cs="Arial"/>
          <w:sz w:val="24"/>
          <w:szCs w:val="24"/>
        </w:rPr>
        <w:t xml:space="preserve">от 27.07.2006 N 152-ФЗ «О персональных данных» </w:t>
      </w:r>
      <w:r w:rsidRPr="007F5654">
        <w:rPr>
          <w:rFonts w:ascii="Arial" w:hAnsi="Arial" w:cs="Arial"/>
          <w:sz w:val="24"/>
          <w:szCs w:val="24"/>
        </w:rPr>
        <w:t>или другими федеральными законами.</w:t>
      </w:r>
      <w:r w:rsidR="00420593" w:rsidRPr="007F5654">
        <w:rPr>
          <w:rFonts w:ascii="Arial" w:hAnsi="Arial" w:cs="Arial"/>
          <w:sz w:val="24"/>
          <w:szCs w:val="24"/>
        </w:rPr>
        <w:t>»</w:t>
      </w:r>
    </w:p>
    <w:p w14:paraId="64BF9641" w14:textId="19F28E5E" w:rsidR="009B5FC5" w:rsidRPr="007F5654" w:rsidRDefault="00420593" w:rsidP="00420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>2. Обнародовать данное постановление в установленном порядке.</w:t>
      </w:r>
    </w:p>
    <w:p w14:paraId="094C5B82" w14:textId="515F35E9" w:rsidR="00420593" w:rsidRPr="007F5654" w:rsidRDefault="00420593" w:rsidP="0042059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CA40183" w14:textId="79821B2D" w:rsidR="00420593" w:rsidRPr="007F5654" w:rsidRDefault="00420593" w:rsidP="007F5654">
      <w:pPr>
        <w:jc w:val="both"/>
        <w:rPr>
          <w:rFonts w:ascii="Arial" w:hAnsi="Arial" w:cs="Arial"/>
          <w:sz w:val="24"/>
          <w:szCs w:val="24"/>
        </w:rPr>
      </w:pPr>
      <w:r w:rsidRPr="007F5654">
        <w:rPr>
          <w:rFonts w:ascii="Arial" w:hAnsi="Arial" w:cs="Arial"/>
          <w:sz w:val="24"/>
          <w:szCs w:val="24"/>
        </w:rPr>
        <w:t>Глава сельсовета</w:t>
      </w:r>
      <w:r w:rsidR="007F565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F5654">
        <w:rPr>
          <w:rFonts w:ascii="Arial" w:hAnsi="Arial" w:cs="Arial"/>
          <w:sz w:val="24"/>
          <w:szCs w:val="24"/>
        </w:rPr>
        <w:t>С.Г.Яловцев</w:t>
      </w:r>
      <w:proofErr w:type="spellEnd"/>
    </w:p>
    <w:p w14:paraId="44B5A78D" w14:textId="77777777" w:rsidR="00A32897" w:rsidRPr="007F5654" w:rsidRDefault="00A32897">
      <w:pPr>
        <w:rPr>
          <w:rFonts w:ascii="Arial" w:hAnsi="Arial" w:cs="Arial"/>
          <w:sz w:val="24"/>
          <w:szCs w:val="24"/>
        </w:rPr>
      </w:pPr>
    </w:p>
    <w:sectPr w:rsidR="00A32897" w:rsidRPr="007F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C4BD2"/>
    <w:multiLevelType w:val="hybridMultilevel"/>
    <w:tmpl w:val="DD521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5280D"/>
    <w:multiLevelType w:val="hybridMultilevel"/>
    <w:tmpl w:val="E8803004"/>
    <w:lvl w:ilvl="0" w:tplc="6526C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C5"/>
    <w:rsid w:val="00420593"/>
    <w:rsid w:val="007F5654"/>
    <w:rsid w:val="009B5FC5"/>
    <w:rsid w:val="00A32897"/>
    <w:rsid w:val="00D3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ADF3"/>
  <w15:chartTrackingRefBased/>
  <w15:docId w15:val="{710040EA-9FE9-4442-BED4-0E953BC0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5F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B5FC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5F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B5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2022-05-27T01:09:00Z</cp:lastPrinted>
  <dcterms:created xsi:type="dcterms:W3CDTF">2022-05-19T09:16:00Z</dcterms:created>
  <dcterms:modified xsi:type="dcterms:W3CDTF">2022-06-15T02:31:00Z</dcterms:modified>
</cp:coreProperties>
</file>